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417DD"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人工智能生成式作品赛道（绘画类、设计类、影像类）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比赛规则</w:t>
      </w:r>
    </w:p>
    <w:p w14:paraId="439CEE97">
      <w:pPr>
        <w:widowControl/>
        <w:spacing w:line="5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6D450CE6">
      <w:pPr>
        <w:widowControl/>
        <w:spacing w:line="560" w:lineRule="exact"/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  <w:t>、作品类型</w:t>
      </w:r>
    </w:p>
    <w:p w14:paraId="4F42AC15">
      <w:pPr>
        <w:widowControl/>
        <w:spacing w:line="560" w:lineRule="exact"/>
        <w:ind w:firstLine="560" w:firstLineChars="200"/>
        <w:rPr>
          <w:rFonts w:hint="eastAsia" w:ascii="仿宋" w:hAnsi="仿宋" w:eastAsia="仿宋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绘画类（包括中国画、油画、水彩、插画等）、设计类（包括视觉传达、建筑、雕塑、环境艺术、产品等）、影像类（包括动画、短视频、微电影）。</w:t>
      </w:r>
    </w:p>
    <w:p w14:paraId="0EB46FBD">
      <w:pPr>
        <w:widowControl/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二、创作方向</w:t>
      </w:r>
    </w:p>
    <w:p w14:paraId="554A2E0C"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青春校园：展现“向真、向善、向美、向上”校园文化，展示大学生心怀家国、朝气蓬勃、昂扬进取、创新创业的精神风貌。</w:t>
      </w:r>
    </w:p>
    <w:p w14:paraId="4DF14577"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数智创新：以数据可视化呈现江苏在智能制造、数字经济、乡村振兴等领域的发展成就。</w:t>
      </w:r>
    </w:p>
    <w:p w14:paraId="0995D4BA"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环保生态：运用人工智能生成技术描绘江苏绿水青山生态画卷，如长江大保护、大运河生态保护、太湖生态修复等。</w:t>
      </w:r>
    </w:p>
    <w:p w14:paraId="60E6FF18"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传统文化：通过人工智能算法重构江苏吴韵汉风传统意象，用数字艺术诠释中华优秀传统文化艺术。</w:t>
      </w:r>
    </w:p>
    <w:p w14:paraId="729A9590">
      <w:pPr>
        <w:widowControl/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三、作品要求</w:t>
      </w:r>
    </w:p>
    <w:p w14:paraId="2BCBB9E4"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（一）格式要求</w:t>
      </w:r>
    </w:p>
    <w:p w14:paraId="5E39CC59"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1.绘画类与设计类：JPEG或PNG，分辨率≥72dpi，像素尺寸：最短边大于2000像素，比例自定，单幅文件大小≤20MB。</w:t>
      </w:r>
    </w:p>
    <w:p w14:paraId="0350AC97"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2.影像类：MP4格式，1080p（1920×1080），时长≤3分钟，文件大小≤500MB。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（二）所有作品中的图形图像、视频影像以及音乐等主体内容均由人工智能生成，限采用国产人工智能大模型平台进行创作，后期技术手段不限。</w:t>
      </w:r>
    </w:p>
    <w:p w14:paraId="0F6067AF"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（三）所有作品需填写人工智能生成工具名称及版本，需提交作品创作过程记录，包括人工智能生成平台的页面截图，作品前后期的过程截图；将相关内容整合至单个PDF文件后上传。</w:t>
      </w:r>
    </w:p>
    <w:p w14:paraId="3760B5B5">
      <w:pPr>
        <w:widowControl/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pacing w:val="1"/>
          <w:kern w:val="0"/>
          <w:sz w:val="28"/>
          <w:szCs w:val="28"/>
          <w:lang w:val="en-US" w:eastAsia="zh-CN" w:bidi="ar-SA"/>
        </w:rPr>
        <w:t>作品提交</w:t>
      </w:r>
    </w:p>
    <w:p w14:paraId="3643C6E4">
      <w:pPr>
        <w:widowControl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参赛人于2025年6月20日前将参赛作品及作品登记表发送至邮箱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huyg@scc.edu.cn，联系人：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胡峪谷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老师。</w:t>
      </w:r>
    </w:p>
    <w:p w14:paraId="63226FFD">
      <w:pPr>
        <w:widowControl/>
        <w:spacing w:line="56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71C9531D">
      <w:pPr>
        <w:widowControl/>
        <w:spacing w:line="560" w:lineRule="exact"/>
        <w:ind w:firstLine="3360" w:firstLineChars="1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艺术设计学院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分团委、未来工匠学院分团委</w:t>
      </w:r>
    </w:p>
    <w:p w14:paraId="591E4F44">
      <w:pPr>
        <w:widowControl/>
        <w:spacing w:line="560" w:lineRule="exact"/>
        <w:ind w:firstLine="5040" w:firstLineChars="18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2025年5月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日</w:t>
      </w:r>
    </w:p>
    <w:p w14:paraId="57DF9CD8"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4A9D27BF">
      <w:pPr>
        <w:widowControl/>
        <w:spacing w:after="156" w:afterLines="50" w:line="560" w:lineRule="exact"/>
        <w:jc w:val="left"/>
        <w:rPr>
          <w:rFonts w:hint="eastAsia" w:ascii="方正小标宋简体" w:hAnsi="方正小标宋简体" w:eastAsia="方正小标宋简体" w:cs="黑体"/>
          <w:color w:val="000000"/>
          <w:kern w:val="0"/>
          <w:sz w:val="36"/>
          <w:szCs w:val="36"/>
          <w:lang w:bidi="ar"/>
        </w:rPr>
      </w:pPr>
    </w:p>
    <w:p w14:paraId="61BCE40D">
      <w:pPr>
        <w:widowControl/>
        <w:spacing w:after="156" w:afterLines="50" w:line="560" w:lineRule="exact"/>
        <w:jc w:val="both"/>
        <w:rPr>
          <w:rFonts w:hint="eastAsia" w:ascii="方正小标宋简体" w:hAnsi="方正小标宋简体" w:eastAsia="方正小标宋简体" w:cs="黑体"/>
          <w:color w:val="000000"/>
          <w:kern w:val="0"/>
          <w:sz w:val="36"/>
          <w:szCs w:val="36"/>
          <w:lang w:bidi="ar"/>
        </w:rPr>
      </w:pPr>
    </w:p>
    <w:p w14:paraId="72F97B07">
      <w:pPr>
        <w:widowControl/>
        <w:spacing w:after="156" w:afterLines="50" w:line="560" w:lineRule="exact"/>
        <w:jc w:val="both"/>
        <w:rPr>
          <w:rFonts w:hint="eastAsia" w:ascii="方正小标宋简体" w:hAnsi="方正小标宋简体" w:eastAsia="方正小标宋简体" w:cs="黑体"/>
          <w:color w:val="000000"/>
          <w:kern w:val="0"/>
          <w:sz w:val="36"/>
          <w:szCs w:val="36"/>
          <w:lang w:bidi="ar"/>
        </w:rPr>
      </w:pPr>
    </w:p>
    <w:p w14:paraId="24AF4665">
      <w:pPr>
        <w:widowControl/>
        <w:spacing w:after="156" w:afterLines="50" w:line="560" w:lineRule="exact"/>
        <w:jc w:val="both"/>
        <w:rPr>
          <w:rFonts w:hint="eastAsia" w:ascii="方正小标宋简体" w:hAnsi="方正小标宋简体" w:eastAsia="方正小标宋简体" w:cs="黑体"/>
          <w:color w:val="000000"/>
          <w:kern w:val="0"/>
          <w:sz w:val="36"/>
          <w:szCs w:val="36"/>
          <w:lang w:bidi="ar"/>
        </w:rPr>
      </w:pPr>
    </w:p>
    <w:p w14:paraId="0DF10852">
      <w:pPr>
        <w:widowControl/>
        <w:spacing w:after="156" w:afterLines="50" w:line="560" w:lineRule="exact"/>
        <w:jc w:val="both"/>
        <w:rPr>
          <w:rFonts w:hint="eastAsia" w:ascii="方正小标宋简体" w:hAnsi="方正小标宋简体" w:eastAsia="方正小标宋简体" w:cs="黑体"/>
          <w:color w:val="000000"/>
          <w:kern w:val="0"/>
          <w:sz w:val="36"/>
          <w:szCs w:val="36"/>
          <w:lang w:bidi="ar"/>
        </w:rPr>
      </w:pPr>
    </w:p>
    <w:p w14:paraId="04D0EF87">
      <w:pPr>
        <w:widowControl/>
        <w:spacing w:after="156" w:afterLines="50" w:line="560" w:lineRule="exact"/>
        <w:jc w:val="both"/>
        <w:rPr>
          <w:rFonts w:hint="eastAsia" w:ascii="方正小标宋简体" w:hAnsi="方正小标宋简体" w:eastAsia="方正小标宋简体" w:cs="黑体"/>
          <w:color w:val="000000"/>
          <w:kern w:val="0"/>
          <w:sz w:val="36"/>
          <w:szCs w:val="36"/>
          <w:lang w:bidi="ar"/>
        </w:rPr>
      </w:pPr>
    </w:p>
    <w:p w14:paraId="2F5745C1">
      <w:pPr>
        <w:widowControl/>
        <w:spacing w:after="156" w:afterLines="50" w:line="560" w:lineRule="exact"/>
        <w:jc w:val="both"/>
        <w:rPr>
          <w:rFonts w:hint="eastAsia" w:ascii="方正小标宋简体" w:hAnsi="方正小标宋简体" w:eastAsia="方正小标宋简体" w:cs="黑体"/>
          <w:color w:val="000000"/>
          <w:kern w:val="0"/>
          <w:sz w:val="36"/>
          <w:szCs w:val="36"/>
          <w:lang w:bidi="ar"/>
        </w:rPr>
      </w:pPr>
    </w:p>
    <w:p w14:paraId="1F42C08E">
      <w:pPr>
        <w:widowControl/>
        <w:spacing w:after="156" w:afterLines="50" w:line="560" w:lineRule="exact"/>
        <w:jc w:val="center"/>
        <w:rPr>
          <w:rFonts w:hint="eastAsia" w:ascii="方正小标宋简体" w:hAnsi="方正小标宋简体" w:eastAsia="方正小标宋简体" w:cs="黑体"/>
          <w:color w:val="000000"/>
          <w:kern w:val="0"/>
          <w:sz w:val="36"/>
          <w:szCs w:val="36"/>
          <w:lang w:bidi="ar"/>
        </w:rPr>
      </w:pPr>
    </w:p>
    <w:p w14:paraId="60618965">
      <w:pPr>
        <w:widowControl/>
        <w:spacing w:after="156" w:afterLines="50" w:line="560" w:lineRule="exact"/>
        <w:jc w:val="center"/>
        <w:rPr>
          <w:rFonts w:hint="eastAsia" w:ascii="方正小标宋简体" w:hAnsi="方正小标宋简体" w:eastAsia="方正小标宋简体" w:cs="黑体"/>
          <w:color w:val="000000"/>
          <w:kern w:val="0"/>
          <w:sz w:val="36"/>
          <w:szCs w:val="36"/>
          <w:lang w:bidi="ar"/>
        </w:rPr>
      </w:pPr>
    </w:p>
    <w:p w14:paraId="00D93AF8">
      <w:pPr>
        <w:widowControl/>
        <w:spacing w:after="156" w:afterLines="50" w:line="560" w:lineRule="exact"/>
        <w:jc w:val="center"/>
        <w:rPr>
          <w:rFonts w:hint="eastAsia" w:ascii="方正小标宋简体" w:hAnsi="方正小标宋简体" w:eastAsia="方正小标宋简体" w:cs="宋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黑体"/>
          <w:color w:val="000000"/>
          <w:kern w:val="0"/>
          <w:sz w:val="36"/>
          <w:szCs w:val="36"/>
          <w:lang w:bidi="ar"/>
        </w:rPr>
        <w:t>人工智能艺术创作大赛</w:t>
      </w:r>
      <w:r>
        <w:rPr>
          <w:rFonts w:hint="eastAsia" w:ascii="方正小标宋简体" w:hAnsi="方正小标宋简体" w:eastAsia="方正小标宋简体" w:cs="宋体"/>
          <w:sz w:val="36"/>
          <w:szCs w:val="36"/>
        </w:rPr>
        <w:t>作品登记表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88"/>
        <w:gridCol w:w="1947"/>
        <w:gridCol w:w="1701"/>
        <w:gridCol w:w="2742"/>
      </w:tblGrid>
      <w:tr w14:paraId="7AA2F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B7DBE3E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作品名称</w:t>
            </w:r>
          </w:p>
        </w:tc>
        <w:tc>
          <w:tcPr>
            <w:tcW w:w="7278" w:type="dxa"/>
            <w:gridSpan w:val="4"/>
            <w:vAlign w:val="center"/>
          </w:tcPr>
          <w:p w14:paraId="380032A0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01C4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A0CBD5E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作品类型</w:t>
            </w:r>
          </w:p>
        </w:tc>
        <w:tc>
          <w:tcPr>
            <w:tcW w:w="7278" w:type="dxa"/>
            <w:gridSpan w:val="4"/>
            <w:vAlign w:val="center"/>
          </w:tcPr>
          <w:p w14:paraId="297828DE"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○绘画类     ○设计类     ○影像类     ○音乐类</w:t>
            </w:r>
          </w:p>
        </w:tc>
      </w:tr>
      <w:tr w14:paraId="221C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D59BBEE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创作方向</w:t>
            </w:r>
          </w:p>
        </w:tc>
        <w:tc>
          <w:tcPr>
            <w:tcW w:w="7278" w:type="dxa"/>
            <w:gridSpan w:val="4"/>
            <w:vAlign w:val="center"/>
          </w:tcPr>
          <w:p w14:paraId="6B471C79">
            <w:pPr>
              <w:widowControl/>
              <w:wordWrap w:val="0"/>
              <w:spacing w:line="56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○青春校园   ○数智创新   ○环保生态   ○传统文化</w:t>
            </w:r>
          </w:p>
        </w:tc>
      </w:tr>
      <w:tr w14:paraId="4B1C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DEA6660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创作时间</w:t>
            </w:r>
          </w:p>
        </w:tc>
        <w:tc>
          <w:tcPr>
            <w:tcW w:w="7278" w:type="dxa"/>
            <w:gridSpan w:val="4"/>
            <w:vAlign w:val="center"/>
          </w:tcPr>
          <w:p w14:paraId="77852D02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41DE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65E1E77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作者一信息</w:t>
            </w:r>
          </w:p>
        </w:tc>
        <w:tc>
          <w:tcPr>
            <w:tcW w:w="888" w:type="dxa"/>
            <w:vAlign w:val="center"/>
          </w:tcPr>
          <w:p w14:paraId="03C39227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947" w:type="dxa"/>
            <w:vAlign w:val="center"/>
          </w:tcPr>
          <w:p w14:paraId="00CA8A42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26C045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2742" w:type="dxa"/>
            <w:vAlign w:val="center"/>
          </w:tcPr>
          <w:p w14:paraId="594B8945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134B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ECD2D4F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作者二信息</w:t>
            </w:r>
          </w:p>
        </w:tc>
        <w:tc>
          <w:tcPr>
            <w:tcW w:w="888" w:type="dxa"/>
            <w:vAlign w:val="center"/>
          </w:tcPr>
          <w:p w14:paraId="205018D3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947" w:type="dxa"/>
            <w:vAlign w:val="center"/>
          </w:tcPr>
          <w:p w14:paraId="3BD52A7F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CC2DCA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2742" w:type="dxa"/>
            <w:vAlign w:val="center"/>
          </w:tcPr>
          <w:p w14:paraId="4C6329EA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6E6E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1516865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作者三信息</w:t>
            </w:r>
          </w:p>
        </w:tc>
        <w:tc>
          <w:tcPr>
            <w:tcW w:w="888" w:type="dxa"/>
            <w:vAlign w:val="center"/>
          </w:tcPr>
          <w:p w14:paraId="0B1ED744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947" w:type="dxa"/>
            <w:vAlign w:val="center"/>
          </w:tcPr>
          <w:p w14:paraId="393506BF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50AC52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2742" w:type="dxa"/>
            <w:vAlign w:val="center"/>
          </w:tcPr>
          <w:p w14:paraId="11791D86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06BE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78753F4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指导教师姓名</w:t>
            </w:r>
          </w:p>
        </w:tc>
        <w:tc>
          <w:tcPr>
            <w:tcW w:w="888" w:type="dxa"/>
            <w:vAlign w:val="center"/>
          </w:tcPr>
          <w:p w14:paraId="6DAC6160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947" w:type="dxa"/>
            <w:vAlign w:val="center"/>
          </w:tcPr>
          <w:p w14:paraId="09208063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EA07A5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指导教师电话</w:t>
            </w:r>
          </w:p>
        </w:tc>
        <w:tc>
          <w:tcPr>
            <w:tcW w:w="2742" w:type="dxa"/>
            <w:vAlign w:val="center"/>
          </w:tcPr>
          <w:p w14:paraId="2D1B2DF1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7935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7F3DD92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生成工具名称</w:t>
            </w:r>
          </w:p>
        </w:tc>
        <w:tc>
          <w:tcPr>
            <w:tcW w:w="7278" w:type="dxa"/>
            <w:gridSpan w:val="4"/>
            <w:vAlign w:val="center"/>
          </w:tcPr>
          <w:p w14:paraId="3FCB66DD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1061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670C400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生成工具版本</w:t>
            </w:r>
          </w:p>
        </w:tc>
        <w:tc>
          <w:tcPr>
            <w:tcW w:w="7278" w:type="dxa"/>
            <w:gridSpan w:val="4"/>
            <w:vAlign w:val="center"/>
          </w:tcPr>
          <w:p w14:paraId="5D3D3684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</w:tr>
      <w:tr w14:paraId="7DC4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D3547C9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创作过程</w:t>
            </w:r>
          </w:p>
        </w:tc>
        <w:tc>
          <w:tcPr>
            <w:tcW w:w="7278" w:type="dxa"/>
            <w:gridSpan w:val="4"/>
          </w:tcPr>
          <w:p w14:paraId="2938A953">
            <w:pPr>
              <w:widowControl/>
              <w:spacing w:line="560" w:lineRule="exac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（包括生成平台的页面截图，作品前后期的过程截图等，整合至单个PDF 文件作为附件）</w:t>
            </w:r>
          </w:p>
        </w:tc>
      </w:tr>
      <w:tr w14:paraId="4089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9" w:hRule="atLeast"/>
        </w:trPr>
        <w:tc>
          <w:tcPr>
            <w:tcW w:w="1668" w:type="dxa"/>
            <w:vAlign w:val="center"/>
          </w:tcPr>
          <w:p w14:paraId="7C1E4797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作品介绍</w:t>
            </w:r>
          </w:p>
        </w:tc>
        <w:tc>
          <w:tcPr>
            <w:tcW w:w="7278" w:type="dxa"/>
            <w:gridSpan w:val="4"/>
          </w:tcPr>
          <w:p w14:paraId="1543B242">
            <w:pPr>
              <w:widowControl/>
              <w:spacing w:line="56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（限200字以内）</w:t>
            </w:r>
          </w:p>
          <w:p w14:paraId="5EB428B1">
            <w:pPr>
              <w:widowControl/>
              <w:spacing w:line="560" w:lineRule="exact"/>
              <w:rPr>
                <w:rFonts w:hint="eastAsia" w:ascii="仿宋" w:hAnsi="仿宋" w:eastAsia="仿宋" w:cs="宋体"/>
                <w:sz w:val="24"/>
              </w:rPr>
            </w:pPr>
          </w:p>
        </w:tc>
      </w:tr>
    </w:tbl>
    <w:p w14:paraId="63613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" w:hAnsi="仿宋" w:eastAsia="仿宋" w:cs="宋体"/>
          <w:sz w:val="32"/>
          <w:szCs w:val="32"/>
        </w:rPr>
      </w:pPr>
    </w:p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E45537-4F54-42C8-A068-C139AF8330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9DA9AE9-C886-4C51-BDC3-960B75AAD7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02E9EA0-15E6-420A-B7BA-24AE1EAE3D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96"/>
    <w:rsid w:val="00021E3A"/>
    <w:rsid w:val="00140188"/>
    <w:rsid w:val="003D29B9"/>
    <w:rsid w:val="00486D96"/>
    <w:rsid w:val="006400FE"/>
    <w:rsid w:val="00AF1E5D"/>
    <w:rsid w:val="00B8082C"/>
    <w:rsid w:val="00ED6134"/>
    <w:rsid w:val="00F75675"/>
    <w:rsid w:val="043C2749"/>
    <w:rsid w:val="05677E2E"/>
    <w:rsid w:val="067526A6"/>
    <w:rsid w:val="075C6666"/>
    <w:rsid w:val="135F1B03"/>
    <w:rsid w:val="15B24AB7"/>
    <w:rsid w:val="1C1B73DC"/>
    <w:rsid w:val="1FB931AC"/>
    <w:rsid w:val="23307C29"/>
    <w:rsid w:val="2B541327"/>
    <w:rsid w:val="3F1C58A4"/>
    <w:rsid w:val="3FFF2A05"/>
    <w:rsid w:val="4BF52F0E"/>
    <w:rsid w:val="4E92235F"/>
    <w:rsid w:val="51AC406F"/>
    <w:rsid w:val="53270662"/>
    <w:rsid w:val="544B236A"/>
    <w:rsid w:val="60EE6452"/>
    <w:rsid w:val="61452DF5"/>
    <w:rsid w:val="635B63AC"/>
    <w:rsid w:val="65851DF0"/>
    <w:rsid w:val="68A3629F"/>
    <w:rsid w:val="6D2A6857"/>
    <w:rsid w:val="739265C1"/>
    <w:rsid w:val="7A522967"/>
    <w:rsid w:val="7B6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日期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840</Characters>
  <Lines>10</Lines>
  <Paragraphs>2</Paragraphs>
  <TotalTime>0</TotalTime>
  <ScaleCrop>false</ScaleCrop>
  <LinksUpToDate>false</LinksUpToDate>
  <CharactersWithSpaces>869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2025-04-30T13:02:00Z</dcterms:created>
  <dc:creator>zhang</dc:creator>
  <cp:lastModifiedBy>陈永超</cp:lastModifiedBy>
  <dcterms:modified xsi:type="dcterms:W3CDTF">2025-05-14T07:59:50Z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eyJoZGlkIjoiN2VkZTMxYjhmMDg4MDNlNTMzZWIxOWU2NjgwZmRlZTQiLCJ1c2VySWQiOiI0MjY0Mjg3MTUifQ==</vt:lpwstr>
  </property>
  <property fmtid="{D5CDD505-2E9C-101B-9397-08002B2CF9AE}" pid="4" name="ICV">
    <vt:lpwstr>A37290ADE27543818C73C04403D61189_13</vt:lpwstr>
  </property>
</Properties>
</file>